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D711D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3034B2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4415B0">
        <w:rPr>
          <w:rFonts w:ascii="Arial" w:hAnsi="Arial" w:cs="Arial"/>
          <w:b/>
          <w:bCs/>
          <w:color w:val="000000"/>
          <w:sz w:val="28"/>
          <w:szCs w:val="28"/>
        </w:rPr>
        <w:t>ONWAY</w:t>
      </w:r>
      <w:r w:rsidR="00FB282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034B2">
        <w:rPr>
          <w:rFonts w:ascii="Arial" w:hAnsi="Arial" w:cs="Arial"/>
          <w:b/>
          <w:bCs/>
          <w:color w:val="000000"/>
          <w:sz w:val="28"/>
          <w:szCs w:val="28"/>
        </w:rPr>
        <w:t>LOOKS FAST EARLY AT BELLE ISLE SUNDAY</w:t>
      </w:r>
      <w:r w:rsidR="00197245">
        <w:rPr>
          <w:rFonts w:ascii="Arial" w:hAnsi="Arial" w:cs="Arial"/>
          <w:b/>
          <w:bCs/>
          <w:color w:val="000000"/>
          <w:sz w:val="28"/>
          <w:szCs w:val="28"/>
        </w:rPr>
        <w:t xml:space="preserve"> BUT</w:t>
      </w:r>
      <w:r w:rsidR="003034B2">
        <w:rPr>
          <w:rFonts w:ascii="Arial" w:hAnsi="Arial" w:cs="Arial"/>
          <w:b/>
          <w:bCs/>
          <w:color w:val="000000"/>
          <w:sz w:val="28"/>
          <w:szCs w:val="28"/>
        </w:rPr>
        <w:t xml:space="preserve"> SETTLES FOR 11</w:t>
      </w:r>
      <w:r w:rsidR="003034B2" w:rsidRPr="003034B2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3034B2">
        <w:rPr>
          <w:rFonts w:ascii="Arial" w:hAnsi="Arial" w:cs="Arial"/>
          <w:b/>
          <w:bCs/>
          <w:color w:val="000000"/>
          <w:sz w:val="28"/>
          <w:szCs w:val="28"/>
        </w:rPr>
        <w:t xml:space="preserve"> IN RACE 2 OF THE CHEVY “DUAL IN DETROIT”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3034B2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034B2">
        <w:rPr>
          <w:rFonts w:ascii="Arial" w:hAnsi="Arial" w:cs="Arial"/>
          <w:b/>
          <w:bCs/>
          <w:color w:val="000000"/>
          <w:sz w:val="24"/>
          <w:szCs w:val="24"/>
        </w:rPr>
        <w:t>Fuzzy’s</w:t>
      </w:r>
      <w:proofErr w:type="spellEnd"/>
      <w:r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Vodka Chevy </w:t>
      </w:r>
      <w:r w:rsidR="00197245">
        <w:rPr>
          <w:rFonts w:ascii="Arial" w:hAnsi="Arial" w:cs="Arial"/>
          <w:b/>
          <w:bCs/>
          <w:color w:val="000000"/>
          <w:sz w:val="24"/>
          <w:szCs w:val="24"/>
        </w:rPr>
        <w:t>and Crew are quick but y</w:t>
      </w:r>
      <w:r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ellows don’t fall their way 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C97C29" w:rsidRDefault="0043684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DETROIT, Mich. (</w:t>
      </w:r>
      <w:r w:rsidR="003034B2">
        <w:rPr>
          <w:rFonts w:ascii="Arial" w:hAnsi="Arial" w:cs="Arial"/>
          <w:b/>
          <w:bCs/>
          <w:color w:val="000000"/>
        </w:rPr>
        <w:t xml:space="preserve">June </w:t>
      </w:r>
      <w:r>
        <w:rPr>
          <w:rFonts w:ascii="Arial" w:hAnsi="Arial" w:cs="Arial"/>
          <w:b/>
          <w:bCs/>
          <w:color w:val="000000"/>
        </w:rPr>
        <w:t>1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C97C29">
        <w:rPr>
          <w:rFonts w:ascii="Arial" w:hAnsi="Arial" w:cs="Arial"/>
          <w:color w:val="000000"/>
        </w:rPr>
        <w:t>Mike Conway looked impressive early in Sunday’s</w:t>
      </w:r>
      <w:r w:rsidR="00FB282E">
        <w:rPr>
          <w:rFonts w:ascii="Arial" w:hAnsi="Arial" w:cs="Arial"/>
          <w:color w:val="000000"/>
        </w:rPr>
        <w:t xml:space="preserve"> </w:t>
      </w:r>
      <w:r w:rsidR="00FB3EC6">
        <w:rPr>
          <w:rFonts w:ascii="Arial" w:hAnsi="Arial" w:cs="Arial"/>
          <w:color w:val="000000"/>
        </w:rPr>
        <w:t xml:space="preserve">Chevrolet Indy </w:t>
      </w:r>
      <w:r w:rsidR="00FB282E">
        <w:rPr>
          <w:rFonts w:ascii="Arial" w:hAnsi="Arial" w:cs="Arial"/>
          <w:color w:val="000000"/>
        </w:rPr>
        <w:t>“Dual in Detroit”</w:t>
      </w:r>
      <w:r w:rsidR="00FB3EC6">
        <w:rPr>
          <w:rFonts w:ascii="Arial" w:hAnsi="Arial" w:cs="Arial"/>
          <w:color w:val="000000"/>
        </w:rPr>
        <w:t xml:space="preserve"> presented by Quicken Loans </w:t>
      </w:r>
      <w:r w:rsidR="00C97C29">
        <w:rPr>
          <w:rFonts w:ascii="Arial" w:hAnsi="Arial" w:cs="Arial"/>
          <w:color w:val="000000"/>
        </w:rPr>
        <w:t>by leadin</w:t>
      </w:r>
      <w:r w:rsidR="00197245">
        <w:rPr>
          <w:rFonts w:ascii="Arial" w:hAnsi="Arial" w:cs="Arial"/>
          <w:color w:val="000000"/>
        </w:rPr>
        <w:t>g four</w:t>
      </w:r>
      <w:r w:rsidR="00C97C29">
        <w:rPr>
          <w:rFonts w:ascii="Arial" w:hAnsi="Arial" w:cs="Arial"/>
          <w:color w:val="000000"/>
        </w:rPr>
        <w:t xml:space="preserve"> laps at the 2.36, 13-turn temporary circuit in the streets of Belle Isle.</w:t>
      </w:r>
    </w:p>
    <w:p w:rsidR="00C97C29" w:rsidRDefault="00C97C29" w:rsidP="00C97C29">
      <w:pPr>
        <w:rPr>
          <w:rFonts w:ascii="Arial" w:hAnsi="Arial" w:cs="Arial"/>
          <w:color w:val="000000"/>
        </w:rPr>
      </w:pPr>
    </w:p>
    <w:p w:rsidR="00C97C29" w:rsidRDefault="00C97C29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end of the 70-lap feature, Conway had to settle for 11</w:t>
      </w:r>
      <w:r w:rsidRPr="00C97C2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the No. 20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Chevrolet.</w:t>
      </w:r>
    </w:p>
    <w:p w:rsidR="00FB3EC6" w:rsidRDefault="00FB3EC6" w:rsidP="00625B3B">
      <w:pPr>
        <w:rPr>
          <w:rFonts w:ascii="Arial" w:hAnsi="Arial" w:cs="Arial"/>
          <w:color w:val="000000"/>
        </w:rPr>
      </w:pPr>
    </w:p>
    <w:p w:rsidR="00C97C29" w:rsidRDefault="00C97C29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the 2013 Dual race 1 winner, charged his way from his fourth starting position to take the lead on lap 21 over James </w:t>
      </w:r>
      <w:proofErr w:type="spellStart"/>
      <w:r>
        <w:rPr>
          <w:rFonts w:ascii="Arial" w:hAnsi="Arial" w:cs="Arial"/>
          <w:color w:val="000000"/>
        </w:rPr>
        <w:t>Hinchcliffe</w:t>
      </w:r>
      <w:proofErr w:type="spellEnd"/>
      <w:r>
        <w:rPr>
          <w:rFonts w:ascii="Arial" w:hAnsi="Arial" w:cs="Arial"/>
          <w:color w:val="000000"/>
        </w:rPr>
        <w:t xml:space="preserve"> and stretched his margin to 11 seconds before pitt</w:t>
      </w:r>
      <w:r w:rsidR="00197245">
        <w:rPr>
          <w:rFonts w:ascii="Arial" w:hAnsi="Arial" w:cs="Arial"/>
          <w:color w:val="000000"/>
        </w:rPr>
        <w:t>ing for the first time on lap 25</w:t>
      </w:r>
      <w:r>
        <w:rPr>
          <w:rFonts w:ascii="Arial" w:hAnsi="Arial" w:cs="Arial"/>
          <w:color w:val="000000"/>
        </w:rPr>
        <w:t xml:space="preserve"> in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Chevrolet.</w:t>
      </w:r>
    </w:p>
    <w:p w:rsidR="00C97C29" w:rsidRDefault="00C97C29" w:rsidP="00625B3B">
      <w:pPr>
        <w:rPr>
          <w:rFonts w:ascii="Arial" w:hAnsi="Arial" w:cs="Arial"/>
          <w:color w:val="000000"/>
        </w:rPr>
      </w:pPr>
    </w:p>
    <w:p w:rsidR="00275131" w:rsidRDefault="00C97C29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was the only driver to start the race on the harder “black” Firestone tires and the ECR decision looked to be a smart one with Mike’s superb speed by lap five. He slid by Ryan Briscoe, Carlos Munoz and pole winner Takuma Sato</w:t>
      </w:r>
      <w:r w:rsidR="00197245">
        <w:rPr>
          <w:rFonts w:ascii="Arial" w:hAnsi="Arial" w:cs="Arial"/>
          <w:color w:val="000000"/>
        </w:rPr>
        <w:t xml:space="preserve"> by lap 10. </w:t>
      </w:r>
      <w:r>
        <w:rPr>
          <w:rFonts w:ascii="Arial" w:hAnsi="Arial" w:cs="Arial"/>
          <w:color w:val="000000"/>
        </w:rPr>
        <w:t xml:space="preserve">He then put pressure on </w:t>
      </w:r>
      <w:proofErr w:type="spellStart"/>
      <w:r>
        <w:rPr>
          <w:rFonts w:ascii="Arial" w:hAnsi="Arial" w:cs="Arial"/>
          <w:color w:val="000000"/>
        </w:rPr>
        <w:t>Hinchcliffe</w:t>
      </w:r>
      <w:proofErr w:type="spellEnd"/>
      <w:r w:rsidR="00275131">
        <w:rPr>
          <w:rFonts w:ascii="Arial" w:hAnsi="Arial" w:cs="Arial"/>
          <w:color w:val="000000"/>
        </w:rPr>
        <w:t xml:space="preserve"> from lap 14 to 20 before driving under the Canadian </w:t>
      </w:r>
      <w:r w:rsidR="00197245">
        <w:rPr>
          <w:rFonts w:ascii="Arial" w:hAnsi="Arial" w:cs="Arial"/>
          <w:color w:val="000000"/>
        </w:rPr>
        <w:t xml:space="preserve">racer </w:t>
      </w:r>
      <w:r w:rsidR="00275131">
        <w:rPr>
          <w:rFonts w:ascii="Arial" w:hAnsi="Arial" w:cs="Arial"/>
          <w:color w:val="000000"/>
        </w:rPr>
        <w:t>in turn three for the lead.</w:t>
      </w:r>
    </w:p>
    <w:p w:rsidR="00275131" w:rsidRDefault="00275131" w:rsidP="00625B3B">
      <w:pPr>
        <w:rPr>
          <w:rFonts w:ascii="Arial" w:hAnsi="Arial" w:cs="Arial"/>
          <w:color w:val="000000"/>
        </w:rPr>
      </w:pPr>
    </w:p>
    <w:p w:rsidR="00F1754F" w:rsidRDefault="0019724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pitted on lap 25</w:t>
      </w:r>
      <w:r w:rsidR="00F1754F">
        <w:rPr>
          <w:rFonts w:ascii="Arial" w:hAnsi="Arial" w:cs="Arial"/>
          <w:color w:val="000000"/>
        </w:rPr>
        <w:t xml:space="preserve"> for the softer “red” tires and he moved back to second by lap 33</w:t>
      </w:r>
      <w:r>
        <w:rPr>
          <w:rFonts w:ascii="Arial" w:hAnsi="Arial" w:cs="Arial"/>
          <w:color w:val="000000"/>
        </w:rPr>
        <w:t xml:space="preserve">. </w:t>
      </w:r>
      <w:r w:rsidR="00F1754F">
        <w:rPr>
          <w:rFonts w:ascii="Arial" w:hAnsi="Arial" w:cs="Arial"/>
          <w:color w:val="000000"/>
        </w:rPr>
        <w:t>But the red tires started to lose their grip quickly and the 30-year-old Brit had to pit earlier than he wanted on lap 39. He pitted for fuel and tires on lap 49</w:t>
      </w:r>
      <w:r>
        <w:rPr>
          <w:rFonts w:ascii="Arial" w:hAnsi="Arial" w:cs="Arial"/>
          <w:color w:val="000000"/>
        </w:rPr>
        <w:t xml:space="preserve"> to go to the finish. </w:t>
      </w:r>
      <w:r w:rsidR="00F1754F">
        <w:rPr>
          <w:rFonts w:ascii="Arial" w:hAnsi="Arial" w:cs="Arial"/>
          <w:color w:val="000000"/>
        </w:rPr>
        <w:t>In that time, he lost his track position and had to fight his way through the field.</w:t>
      </w:r>
    </w:p>
    <w:p w:rsidR="00F1754F" w:rsidRDefault="00F1754F" w:rsidP="00625B3B">
      <w:pPr>
        <w:rPr>
          <w:rFonts w:ascii="Arial" w:hAnsi="Arial" w:cs="Arial"/>
          <w:color w:val="000000"/>
        </w:rPr>
      </w:pPr>
    </w:p>
    <w:p w:rsidR="00F1754F" w:rsidRDefault="00F1754F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passed six drivers in the last ten laps to place 11</w:t>
      </w:r>
      <w:r w:rsidRPr="00F1754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the checkered flag. 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 w:rsidR="00197245">
        <w:rPr>
          <w:rFonts w:ascii="Arial" w:hAnsi="Arial" w:cs="Arial"/>
          <w:color w:val="000000"/>
        </w:rPr>
        <w:t xml:space="preserve"> led a Chevy 1-2-3-4 sweep Sunday</w:t>
      </w:r>
      <w:r>
        <w:rPr>
          <w:rFonts w:ascii="Arial" w:hAnsi="Arial" w:cs="Arial"/>
          <w:color w:val="000000"/>
        </w:rPr>
        <w:t>.</w:t>
      </w:r>
    </w:p>
    <w:p w:rsidR="00981237" w:rsidRDefault="00981237" w:rsidP="00625B3B">
      <w:pPr>
        <w:rPr>
          <w:rFonts w:ascii="Arial" w:hAnsi="Arial" w:cs="Arial"/>
          <w:color w:val="000000"/>
        </w:rPr>
      </w:pPr>
    </w:p>
    <w:p w:rsidR="00981237" w:rsidRDefault="0098123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did set the second quickest lap of the race at one minute, 7.96 seconds, just .05 off Scott Dixon’s race best. </w:t>
      </w:r>
    </w:p>
    <w:p w:rsidR="00981237" w:rsidRDefault="00981237" w:rsidP="00625B3B">
      <w:pPr>
        <w:rPr>
          <w:rFonts w:ascii="Arial" w:hAnsi="Arial" w:cs="Arial"/>
          <w:color w:val="000000"/>
        </w:rPr>
      </w:pPr>
    </w:p>
    <w:p w:rsidR="00981237" w:rsidRDefault="00981237" w:rsidP="0098123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981237" w:rsidRDefault="00981237" w:rsidP="0098123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981237" w:rsidRDefault="00981237" w:rsidP="00981237"/>
    <w:p w:rsidR="00F16173" w:rsidRDefault="00981237" w:rsidP="00981237">
      <w:pPr>
        <w:rPr>
          <w:rFonts w:ascii="Arial" w:hAnsi="Arial" w:cs="Arial"/>
        </w:rPr>
      </w:pPr>
      <w:r w:rsidRPr="00981237">
        <w:rPr>
          <w:rFonts w:ascii="Arial" w:hAnsi="Arial" w:cs="Arial"/>
        </w:rPr>
        <w:t>“Starting on the black tires was a good move today</w:t>
      </w:r>
      <w:r>
        <w:rPr>
          <w:rFonts w:ascii="Arial" w:hAnsi="Arial" w:cs="Arial"/>
        </w:rPr>
        <w:t>,” said Conway, who also won the Long Beach race this year</w:t>
      </w:r>
      <w:r w:rsidRPr="009812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197245">
        <w:rPr>
          <w:rFonts w:ascii="Arial" w:hAnsi="Arial" w:cs="Arial"/>
        </w:rPr>
        <w:t>I was able to get past</w:t>
      </w:r>
      <w:r w:rsidRPr="00981237">
        <w:rPr>
          <w:rFonts w:ascii="Arial" w:hAnsi="Arial" w:cs="Arial"/>
        </w:rPr>
        <w:t xml:space="preserve"> several guys early. But, to be honest, </w:t>
      </w:r>
      <w:proofErr w:type="spellStart"/>
      <w:r w:rsidRPr="00981237">
        <w:rPr>
          <w:rFonts w:ascii="Arial" w:hAnsi="Arial" w:cs="Arial"/>
        </w:rPr>
        <w:t>Hinch</w:t>
      </w:r>
      <w:proofErr w:type="spellEnd"/>
      <w:r w:rsidRPr="00981237">
        <w:rPr>
          <w:rFonts w:ascii="Arial" w:hAnsi="Arial" w:cs="Arial"/>
        </w:rPr>
        <w:t xml:space="preserve"> (James </w:t>
      </w:r>
      <w:proofErr w:type="spellStart"/>
      <w:r w:rsidRPr="00981237">
        <w:rPr>
          <w:rFonts w:ascii="Arial" w:hAnsi="Arial" w:cs="Arial"/>
        </w:rPr>
        <w:t>Hinchcliffe</w:t>
      </w:r>
      <w:proofErr w:type="spellEnd"/>
      <w:r w:rsidRPr="00981237">
        <w:rPr>
          <w:rFonts w:ascii="Arial" w:hAnsi="Arial" w:cs="Arial"/>
        </w:rPr>
        <w:t xml:space="preserve">) had power off the corners even with the red tires. And it took me some time to finally get under him in turn 3. I didn’t want to use up all of my ‘overtakes’ too early in the race. That amount of time trying to get by him cost us at the end of the race. </w:t>
      </w:r>
    </w:p>
    <w:p w:rsidR="00F16173" w:rsidRDefault="00F16173" w:rsidP="00981237">
      <w:pPr>
        <w:rPr>
          <w:rFonts w:ascii="Arial" w:hAnsi="Arial" w:cs="Arial"/>
        </w:rPr>
      </w:pPr>
    </w:p>
    <w:p w:rsidR="00981237" w:rsidRPr="00981237" w:rsidRDefault="00F16173" w:rsidP="0098123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81237" w:rsidRPr="00981237">
        <w:rPr>
          <w:rFonts w:ascii="Arial" w:hAnsi="Arial" w:cs="Arial"/>
        </w:rPr>
        <w:t>The red tires were pretty good for me. They went off a little but I was pushing hard. The right front tire was locking up and it was getting worse. So I decided to pit early for the fresh black tires or I was going to crash. It is tough to pass here and I made some good ones today. At the end, I was pushing every lap like a qualifying lap. And it was fun and we learned some more for the team. I was happy how the car was hooked up. We just didn’t get the yellows to fall our way today. It was fun to pus</w:t>
      </w:r>
      <w:r w:rsidR="00197245">
        <w:rPr>
          <w:rFonts w:ascii="Arial" w:hAnsi="Arial" w:cs="Arial"/>
        </w:rPr>
        <w:t>h the car as hard as I did</w:t>
      </w:r>
      <w:r w:rsidR="00981237" w:rsidRPr="00981237">
        <w:rPr>
          <w:rFonts w:ascii="Arial" w:hAnsi="Arial" w:cs="Arial"/>
        </w:rPr>
        <w:t xml:space="preserve">. </w:t>
      </w:r>
      <w:r w:rsidR="00197245">
        <w:rPr>
          <w:rFonts w:ascii="Arial" w:hAnsi="Arial" w:cs="Arial"/>
        </w:rPr>
        <w:t>I j</w:t>
      </w:r>
      <w:r w:rsidR="00981237" w:rsidRPr="00981237">
        <w:rPr>
          <w:rFonts w:ascii="Arial" w:hAnsi="Arial" w:cs="Arial"/>
        </w:rPr>
        <w:t>ust wish for a better result</w:t>
      </w:r>
      <w:r w:rsidR="00197245">
        <w:rPr>
          <w:rFonts w:ascii="Arial" w:hAnsi="Arial" w:cs="Arial"/>
        </w:rPr>
        <w:t xml:space="preserve"> today</w:t>
      </w:r>
      <w:r w:rsidR="00981237" w:rsidRPr="00981237">
        <w:rPr>
          <w:rFonts w:ascii="Arial" w:hAnsi="Arial" w:cs="Arial"/>
        </w:rPr>
        <w:t>. Now, it’s on to Houston for me next.”  </w:t>
      </w:r>
    </w:p>
    <w:p w:rsidR="00981237" w:rsidRDefault="00981237" w:rsidP="00625B3B">
      <w:pPr>
        <w:rPr>
          <w:rFonts w:ascii="Arial" w:hAnsi="Arial" w:cs="Arial"/>
          <w:color w:val="000000"/>
        </w:rPr>
      </w:pPr>
    </w:p>
    <w:p w:rsidR="00F16173" w:rsidRDefault="00F1617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 Carpenter, team owner and oval driver for ECR, called the race strategy today and felt the circumstances just didn’t fall Conway</w:t>
      </w:r>
      <w:r w:rsidR="00197245">
        <w:rPr>
          <w:rFonts w:ascii="Arial" w:hAnsi="Arial" w:cs="Arial"/>
          <w:color w:val="000000"/>
        </w:rPr>
        <w:t xml:space="preserve"> and his team</w:t>
      </w:r>
      <w:r>
        <w:rPr>
          <w:rFonts w:ascii="Arial" w:hAnsi="Arial" w:cs="Arial"/>
          <w:color w:val="000000"/>
        </w:rPr>
        <w:t>’s way.</w:t>
      </w:r>
    </w:p>
    <w:p w:rsidR="00F16173" w:rsidRDefault="00F16173" w:rsidP="00625B3B">
      <w:pPr>
        <w:rPr>
          <w:rFonts w:ascii="Arial" w:hAnsi="Arial" w:cs="Arial"/>
          <w:color w:val="000000"/>
        </w:rPr>
      </w:pPr>
    </w:p>
    <w:p w:rsidR="00F16173" w:rsidRDefault="00F1617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“Mike was fast today and we thought the black tires early would be an advantage,” said Carpenter, </w:t>
      </w:r>
      <w:r w:rsidR="00197245">
        <w:rPr>
          <w:rFonts w:ascii="Arial" w:hAnsi="Arial" w:cs="Arial"/>
          <w:color w:val="000000"/>
        </w:rPr>
        <w:t xml:space="preserve">the 2014 Indy 500 pole winner. </w:t>
      </w:r>
      <w:r>
        <w:rPr>
          <w:rFonts w:ascii="Arial" w:hAnsi="Arial" w:cs="Arial"/>
          <w:color w:val="000000"/>
        </w:rPr>
        <w:t xml:space="preserve">“He made the right moves too. I think </w:t>
      </w:r>
      <w:proofErr w:type="spellStart"/>
      <w:r>
        <w:rPr>
          <w:rFonts w:ascii="Arial" w:hAnsi="Arial" w:cs="Arial"/>
          <w:color w:val="000000"/>
        </w:rPr>
        <w:t>Hinch</w:t>
      </w:r>
      <w:proofErr w:type="spellEnd"/>
      <w:r>
        <w:rPr>
          <w:rFonts w:ascii="Arial" w:hAnsi="Arial" w:cs="Arial"/>
          <w:color w:val="000000"/>
        </w:rPr>
        <w:t xml:space="preserve"> held </w:t>
      </w:r>
      <w:r w:rsidR="00197245">
        <w:rPr>
          <w:rFonts w:ascii="Arial" w:hAnsi="Arial" w:cs="Arial"/>
          <w:color w:val="000000"/>
        </w:rPr>
        <w:t xml:space="preserve">him </w:t>
      </w:r>
      <w:r>
        <w:rPr>
          <w:rFonts w:ascii="Arial" w:hAnsi="Arial" w:cs="Arial"/>
          <w:color w:val="000000"/>
        </w:rPr>
        <w:t>u</w:t>
      </w:r>
      <w:r w:rsidR="00197245">
        <w:rPr>
          <w:rFonts w:ascii="Arial" w:hAnsi="Arial" w:cs="Arial"/>
          <w:color w:val="000000"/>
        </w:rPr>
        <w:t xml:space="preserve">p a bit and that hurt. </w:t>
      </w:r>
      <w:r>
        <w:rPr>
          <w:rFonts w:ascii="Arial" w:hAnsi="Arial" w:cs="Arial"/>
          <w:color w:val="000000"/>
        </w:rPr>
        <w:t>But the yellows and the timing just didn’t fall our way. But I’m pleased with Mike’s performance and the team effort to come back strong from Saturday’s mishap. I think we are making some good progress with the road and street program at ECR.”</w:t>
      </w:r>
    </w:p>
    <w:p w:rsidR="00F16173" w:rsidRDefault="00F16173" w:rsidP="00625B3B">
      <w:pPr>
        <w:rPr>
          <w:rFonts w:ascii="Arial" w:hAnsi="Arial" w:cs="Arial"/>
          <w:color w:val="000000"/>
        </w:rPr>
      </w:pPr>
    </w:p>
    <w:p w:rsidR="00F16173" w:rsidRDefault="00F1617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will be back in the cockpit of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next Saturday night </w:t>
      </w:r>
      <w:r w:rsidR="003A0E9E">
        <w:rPr>
          <w:rFonts w:ascii="Arial" w:hAnsi="Arial" w:cs="Arial"/>
          <w:color w:val="000000"/>
        </w:rPr>
        <w:t xml:space="preserve">(June 7) </w:t>
      </w:r>
      <w:r>
        <w:rPr>
          <w:rFonts w:ascii="Arial" w:hAnsi="Arial" w:cs="Arial"/>
          <w:color w:val="000000"/>
        </w:rPr>
        <w:t>at the fast 1.5-mile oval at Texas Motor Speedway for the Firestone</w:t>
      </w:r>
      <w:r w:rsidR="003A0E9E">
        <w:rPr>
          <w:rFonts w:ascii="Arial" w:hAnsi="Arial" w:cs="Arial"/>
          <w:color w:val="000000"/>
        </w:rPr>
        <w:t xml:space="preserve"> 600k set for 7:30 p.m. CDT.  The race will be televised on the NBC Sports Network at 7 p.m. CDT.</w:t>
      </w:r>
    </w:p>
    <w:p w:rsidR="003A0E9E" w:rsidRDefault="003A0E9E" w:rsidP="00625B3B">
      <w:pPr>
        <w:rPr>
          <w:rFonts w:ascii="Arial" w:hAnsi="Arial" w:cs="Arial"/>
          <w:color w:val="000000"/>
        </w:rPr>
      </w:pPr>
    </w:p>
    <w:p w:rsidR="00BC0B73" w:rsidRDefault="00BC0B73" w:rsidP="00625B3B">
      <w:pPr>
        <w:rPr>
          <w:rFonts w:ascii="Arial" w:hAnsi="Arial" w:cs="Arial"/>
          <w:color w:val="000000"/>
        </w:rPr>
      </w:pPr>
    </w:p>
    <w:p w:rsidR="003A0E9E" w:rsidRDefault="003A0E9E" w:rsidP="003A0E9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3A0E9E" w:rsidRDefault="003A0E9E" w:rsidP="003A0E9E">
      <w:pPr>
        <w:jc w:val="center"/>
        <w:rPr>
          <w:rFonts w:ascii="Arial" w:hAnsi="Arial" w:cs="Arial"/>
          <w:color w:val="000000"/>
        </w:rPr>
      </w:pPr>
    </w:p>
    <w:p w:rsidR="00BC0B73" w:rsidRDefault="00BC0B73" w:rsidP="003A0E9E">
      <w:pPr>
        <w:jc w:val="center"/>
        <w:rPr>
          <w:rFonts w:ascii="Arial" w:hAnsi="Arial" w:cs="Arial"/>
          <w:color w:val="000000"/>
        </w:rPr>
      </w:pPr>
    </w:p>
    <w:p w:rsidR="003A0E9E" w:rsidRDefault="003A0E9E" w:rsidP="003A0E9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95600" cy="1640331"/>
            <wp:effectExtent l="0" t="0" r="0" b="0"/>
            <wp:docPr id="7" name="Picture 7" descr="C:\Users\Owner\Desktop\Crew before Detroit Race 2014 (1280x7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rew before Detroit Race 2014 (1280x72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68" cy="16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95005" cy="1628122"/>
            <wp:effectExtent l="0" t="0" r="635" b="0"/>
            <wp:docPr id="8" name="Picture 8" descr="C:\Users\Owner\Desktop\Detroit Pit Stop 2014 1 (1280x7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Detroit Pit Stop 2014 1 (1280x72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05" cy="16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9E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53" w:rsidRDefault="00833653" w:rsidP="00150DDA">
      <w:r>
        <w:separator/>
      </w:r>
    </w:p>
  </w:endnote>
  <w:endnote w:type="continuationSeparator" w:id="0">
    <w:p w:rsidR="00833653" w:rsidRDefault="00833653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53" w:rsidRDefault="00833653" w:rsidP="00150DDA">
      <w:r>
        <w:separator/>
      </w:r>
    </w:p>
  </w:footnote>
  <w:footnote w:type="continuationSeparator" w:id="0">
    <w:p w:rsidR="00833653" w:rsidRDefault="00833653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97245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75131"/>
    <w:rsid w:val="002849D4"/>
    <w:rsid w:val="00291AA3"/>
    <w:rsid w:val="00292F37"/>
    <w:rsid w:val="002976F5"/>
    <w:rsid w:val="002A7DB6"/>
    <w:rsid w:val="002C2430"/>
    <w:rsid w:val="002D3613"/>
    <w:rsid w:val="003034B2"/>
    <w:rsid w:val="00317B05"/>
    <w:rsid w:val="003221EA"/>
    <w:rsid w:val="00327E25"/>
    <w:rsid w:val="00341AA2"/>
    <w:rsid w:val="00373C77"/>
    <w:rsid w:val="00381599"/>
    <w:rsid w:val="003A051B"/>
    <w:rsid w:val="003A0E9E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5F37AF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8064A8"/>
    <w:rsid w:val="00811280"/>
    <w:rsid w:val="00833653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74F95"/>
    <w:rsid w:val="00981237"/>
    <w:rsid w:val="00987A76"/>
    <w:rsid w:val="00995030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5DB2"/>
    <w:rsid w:val="00B60DC1"/>
    <w:rsid w:val="00B94DA8"/>
    <w:rsid w:val="00BC0B73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97C29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D077F"/>
    <w:rsid w:val="00EE0D29"/>
    <w:rsid w:val="00F1144F"/>
    <w:rsid w:val="00F16173"/>
    <w:rsid w:val="00F1754F"/>
    <w:rsid w:val="00F17C78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2014-06-01T23:05:00Z</cp:lastPrinted>
  <dcterms:created xsi:type="dcterms:W3CDTF">2014-06-01T22:18:00Z</dcterms:created>
  <dcterms:modified xsi:type="dcterms:W3CDTF">2014-06-01T23:06:00Z</dcterms:modified>
</cp:coreProperties>
</file>